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DC" w:rsidRPr="002E1702" w:rsidRDefault="00DE5FDC" w:rsidP="00DE5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1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УНИВЕРСИТЕТ ЗА НАЦИОНАЛНО И СВЕТОВНО СТОПАНСТВО</w:t>
      </w:r>
    </w:p>
    <w:p w:rsidR="00DE5FDC" w:rsidRPr="002E1702" w:rsidRDefault="00DE5FDC" w:rsidP="00DE5FD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КАТЕДРА „МЕЖДУНАРОДНИ ОТНОШЕНИЯ“</w:t>
      </w:r>
    </w:p>
    <w:p w:rsidR="00DE5FDC" w:rsidRDefault="00DE5FDC" w:rsidP="00670CE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  <w:u w:val="single"/>
        </w:rPr>
      </w:pPr>
    </w:p>
    <w:p w:rsid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000000" w:themeColor="text1"/>
          <w:u w:val="single"/>
        </w:rPr>
      </w:pPr>
      <w:r w:rsidRPr="00670CE5">
        <w:rPr>
          <w:rStyle w:val="Strong"/>
          <w:color w:val="000000" w:themeColor="text1"/>
          <w:u w:val="single"/>
        </w:rPr>
        <w:t>УКАЗАНИЯ</w:t>
      </w:r>
    </w:p>
    <w:p w:rsidR="00DE5FDC" w:rsidRPr="00670CE5" w:rsidRDefault="00DE5FDC" w:rsidP="00670CE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670CE5" w:rsidRPr="00670CE5" w:rsidRDefault="00670CE5" w:rsidP="006858C5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670CE5">
        <w:rPr>
          <w:rStyle w:val="Strong"/>
          <w:color w:val="000000" w:themeColor="text1"/>
        </w:rPr>
        <w:t>ЗА РАЗРАБОТВАНЕ НА ЕСЕ НА ЧУЖД ЕЗИК</w:t>
      </w:r>
    </w:p>
    <w:p w:rsidR="006858C5" w:rsidRDefault="00670CE5" w:rsidP="006858C5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color w:val="000000" w:themeColor="text1"/>
        </w:rPr>
      </w:pPr>
      <w:r w:rsidRPr="00670CE5">
        <w:rPr>
          <w:rStyle w:val="Strong"/>
          <w:color w:val="000000" w:themeColor="text1"/>
        </w:rPr>
        <w:t xml:space="preserve">НА ТЕМА </w:t>
      </w:r>
    </w:p>
    <w:p w:rsidR="00DE5FDC" w:rsidRDefault="00670CE5" w:rsidP="006858C5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color w:val="000000" w:themeColor="text1"/>
        </w:rPr>
      </w:pPr>
      <w:r w:rsidRPr="00670CE5">
        <w:rPr>
          <w:rStyle w:val="Strong"/>
          <w:color w:val="000000" w:themeColor="text1"/>
        </w:rPr>
        <w:t>"</w:t>
      </w:r>
      <w:r w:rsidR="00E34F45">
        <w:rPr>
          <w:rStyle w:val="Strong"/>
          <w:color w:val="000000" w:themeColor="text1"/>
        </w:rPr>
        <w:t>ПРЕДИЗВИКАТЕЛСТВОТО ДА МИСЛИМ В МЕЖДУНАРОДЕН ПЛАН</w:t>
      </w:r>
      <w:r w:rsidRPr="00670CE5">
        <w:rPr>
          <w:rStyle w:val="Strong"/>
          <w:color w:val="000000" w:themeColor="text1"/>
        </w:rPr>
        <w:t xml:space="preserve">" </w:t>
      </w:r>
    </w:p>
    <w:p w:rsidR="00E34F45" w:rsidRPr="003B6B1B" w:rsidRDefault="00E34F45" w:rsidP="00E34F4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The</w:t>
      </w:r>
      <w:proofErr w:type="spellEnd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Challenge</w:t>
      </w:r>
      <w:proofErr w:type="spellEnd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to</w:t>
      </w:r>
      <w:proofErr w:type="spellEnd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Think</w:t>
      </w:r>
      <w:proofErr w:type="spellEnd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B6B1B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Internationally</w:t>
      </w:r>
      <w:proofErr w:type="spellEnd"/>
    </w:p>
    <w:p w:rsidR="00E34F45" w:rsidRPr="003B6B1B" w:rsidRDefault="00E34F45" w:rsidP="00E34F4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desafío</w:t>
      </w:r>
      <w:proofErr w:type="spellEnd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pensar</w:t>
      </w:r>
      <w:proofErr w:type="spellEnd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en</w:t>
      </w:r>
      <w:proofErr w:type="spellEnd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plan </w:t>
      </w:r>
      <w:proofErr w:type="spellStart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internacional</w:t>
      </w:r>
      <w:proofErr w:type="spellEnd"/>
    </w:p>
    <w:p w:rsidR="00E34F45" w:rsidRPr="003B6B1B" w:rsidRDefault="00E34F45" w:rsidP="00E34F4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Herausforderung</w:t>
      </w:r>
      <w:proofErr w:type="spellEnd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international </w:t>
      </w:r>
      <w:proofErr w:type="spellStart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zu</w:t>
      </w:r>
      <w:proofErr w:type="spellEnd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B6B1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denken</w:t>
      </w:r>
      <w:proofErr w:type="spellEnd"/>
    </w:p>
    <w:p w:rsidR="00E34F45" w:rsidRPr="00106986" w:rsidRDefault="00E34F45" w:rsidP="00E34F4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106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Интернациональное</w:t>
      </w:r>
      <w:proofErr w:type="spellEnd"/>
      <w:r w:rsidRPr="00106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мышление</w:t>
      </w:r>
      <w:proofErr w:type="spellEnd"/>
      <w:r w:rsidRPr="00106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06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вызов</w:t>
      </w:r>
      <w:proofErr w:type="spellEnd"/>
      <w:r w:rsidRPr="00106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современности</w:t>
      </w:r>
      <w:proofErr w:type="spellEnd"/>
    </w:p>
    <w:p w:rsidR="00106986" w:rsidRPr="00106986" w:rsidRDefault="00106986" w:rsidP="00E34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Le</w:t>
      </w:r>
      <w:proofErr w:type="spellEnd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défi</w:t>
      </w:r>
      <w:proofErr w:type="spellEnd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de</w:t>
      </w:r>
      <w:proofErr w:type="spellEnd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penser</w:t>
      </w:r>
      <w:proofErr w:type="spellEnd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d’une</w:t>
      </w:r>
      <w:proofErr w:type="spellEnd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manière</w:t>
      </w:r>
      <w:proofErr w:type="spellEnd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106986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internationale</w:t>
      </w:r>
      <w:proofErr w:type="spellEnd"/>
    </w:p>
    <w:p w:rsidR="00E34F45" w:rsidRDefault="00E34F45" w:rsidP="006858C5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color w:val="000000" w:themeColor="text1"/>
        </w:rPr>
      </w:pPr>
      <w:bookmarkStart w:id="0" w:name="_GoBack"/>
      <w:bookmarkEnd w:id="0"/>
    </w:p>
    <w:p w:rsidR="00DE5FDC" w:rsidRDefault="00670CE5" w:rsidP="006858C5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color w:val="000000" w:themeColor="text1"/>
        </w:rPr>
      </w:pPr>
      <w:r w:rsidRPr="00670CE5">
        <w:rPr>
          <w:rStyle w:val="Strong"/>
          <w:color w:val="000000" w:themeColor="text1"/>
        </w:rPr>
        <w:t xml:space="preserve">ЗА УЧАСТИЕ В </w:t>
      </w:r>
      <w:r w:rsidR="00DE5FDC" w:rsidRPr="00212ED2">
        <w:rPr>
          <w:rStyle w:val="Strong"/>
          <w:color w:val="000000" w:themeColor="text1"/>
        </w:rPr>
        <w:t xml:space="preserve">НАЦИОНАЛЕН КОНКУРС ЗА </w:t>
      </w:r>
      <w:r w:rsidR="00DE5FDC">
        <w:rPr>
          <w:rStyle w:val="Strong"/>
          <w:color w:val="000000" w:themeColor="text1"/>
        </w:rPr>
        <w:t xml:space="preserve">НАПИСВАНЕ НА </w:t>
      </w:r>
      <w:r w:rsidR="00DE5FDC" w:rsidRPr="00212ED2">
        <w:rPr>
          <w:rStyle w:val="Strong"/>
          <w:color w:val="000000" w:themeColor="text1"/>
        </w:rPr>
        <w:t>ЕСЕ НА</w:t>
      </w:r>
    </w:p>
    <w:p w:rsidR="0065202B" w:rsidRDefault="00DE5FDC" w:rsidP="006858C5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color w:val="000000" w:themeColor="text1"/>
        </w:rPr>
      </w:pPr>
      <w:r w:rsidRPr="00212ED2">
        <w:rPr>
          <w:rStyle w:val="Strong"/>
          <w:color w:val="000000" w:themeColor="text1"/>
        </w:rPr>
        <w:t>ЧУЖД ЕЗИК</w:t>
      </w:r>
      <w:r>
        <w:rPr>
          <w:rStyle w:val="Strong"/>
          <w:color w:val="000000" w:themeColor="text1"/>
          <w:lang w:val="en-US"/>
        </w:rPr>
        <w:t xml:space="preserve"> </w:t>
      </w:r>
      <w:r>
        <w:rPr>
          <w:rStyle w:val="Strong"/>
          <w:color w:val="000000" w:themeColor="text1"/>
        </w:rPr>
        <w:t>В ОБЛАСТТА НА МЕЖДУНАРОДНИТЕ ОТНОШЕНИЯ</w:t>
      </w:r>
    </w:p>
    <w:p w:rsidR="00DE5FDC" w:rsidRDefault="00DE5FDC" w:rsidP="00DE5FDC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Есето представлява разсъждения и умозаключения по дадената тема, представени в писмен вид. В него се посочва и обосновава индивидуалната позиция (теза) на пишещия. Тезата представлява точно и ясно изразено твърдение, което трябва да бъде аргументирано и обосновано. Важно е след това всеки елемент на есето да доказва валидността и значимостта на тезата. Тезата обикновено се изказва с едно изречение, но може да бъде и абзац – задължително е обаче да бъде изказана ясно. В подкрепа на тезата може да се използва както научна аргументация (факти и закономерности), така и житейски "материал" (случки и лични преживявания).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rStyle w:val="Strong"/>
          <w:color w:val="000000" w:themeColor="text1"/>
        </w:rPr>
        <w:t>Аргументацията на тезата може да се осъществи чрез различни подходи (в т.ч. в съчетание):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идентифициране на причинно-следствени връзки между явления и факти;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съпоставяне и противопоставяне на факти и явления;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привеждане на примери, отразяващи конкретни факти и явления;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позоваване на мнение на различни авторитети в съответната област;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разсъждения, провокирани от личен опит;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статистически данни;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използване на цитати в защита на тезата;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използване на други подходи като антитеза, сравнения, градация.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lastRenderedPageBreak/>
        <w:t>Възможно е да се изразява емоционалната съпричастност към разглеждания въпрос. В представянето на различните по своя характер доказателства трябва да има логика, да не се нарушават причинно-следствените връзки. Използваните източници (ако има такива) се посочват изчерпателно в края на текста.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rStyle w:val="Strong"/>
          <w:color w:val="000000" w:themeColor="text1"/>
        </w:rPr>
        <w:t>Есето трябва: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 xml:space="preserve">· да е написано на един от следните езици - английски, испански, </w:t>
      </w:r>
      <w:r w:rsidR="00DE5FDC" w:rsidRPr="00670CE5">
        <w:rPr>
          <w:color w:val="000000" w:themeColor="text1"/>
        </w:rPr>
        <w:t xml:space="preserve">немски, </w:t>
      </w:r>
      <w:r w:rsidRPr="00670CE5">
        <w:rPr>
          <w:color w:val="000000" w:themeColor="text1"/>
        </w:rPr>
        <w:t>руски</w:t>
      </w:r>
      <w:r w:rsidR="00AB1697">
        <w:rPr>
          <w:color w:val="000000" w:themeColor="text1"/>
        </w:rPr>
        <w:t>, френски</w:t>
      </w:r>
      <w:r w:rsidRPr="00670CE5">
        <w:rPr>
          <w:color w:val="000000" w:themeColor="text1"/>
        </w:rPr>
        <w:t>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да е в обем между 14 500 - 18 000 знака (Characters with spaces), без титулната страница, съдържанието и източниците;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да е във формат - .doc или .docх (Word 97-2010), Times New Roman/12, разстояние между редовете - 1.5;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да има титулна страница с посочени - трите имена на автора, възраст, населено място, електронен адрес и телефон за обратна връзка (трите имена и населеното място да присъстват и на български език);</w:t>
      </w:r>
    </w:p>
    <w:p w:rsidR="00670CE5" w:rsidRPr="00670CE5" w:rsidRDefault="00670CE5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70CE5">
        <w:rPr>
          <w:color w:val="000000" w:themeColor="text1"/>
        </w:rPr>
        <w:t>· да има втора страница със съдържание, отразяващо ясното структуриране на текста (подзаглавията от съдържанието да присъстват и на съответното място в текста);</w:t>
      </w:r>
    </w:p>
    <w:p w:rsidR="00670CE5" w:rsidRPr="00670CE5" w:rsidRDefault="0065202B" w:rsidP="00670C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· да бъде изпратено до </w:t>
      </w:r>
      <w:r w:rsidR="00B04F31" w:rsidRPr="00B01AAA">
        <w:rPr>
          <w:b/>
          <w:color w:val="000000" w:themeColor="text1"/>
          <w:lang w:val="en-US"/>
        </w:rPr>
        <w:t>22</w:t>
      </w:r>
      <w:r w:rsidR="00670CE5" w:rsidRPr="00B01AAA">
        <w:rPr>
          <w:b/>
          <w:color w:val="000000" w:themeColor="text1"/>
        </w:rPr>
        <w:t>.0</w:t>
      </w:r>
      <w:r w:rsidR="00B04F31" w:rsidRPr="00B01AAA">
        <w:rPr>
          <w:b/>
          <w:color w:val="000000" w:themeColor="text1"/>
          <w:lang w:val="en-US"/>
        </w:rPr>
        <w:t>3</w:t>
      </w:r>
      <w:r w:rsidR="00670CE5" w:rsidRPr="00B01AAA">
        <w:rPr>
          <w:b/>
          <w:color w:val="000000" w:themeColor="text1"/>
        </w:rPr>
        <w:t>.202</w:t>
      </w:r>
      <w:r w:rsidR="00CD21F3" w:rsidRPr="00B01AAA">
        <w:rPr>
          <w:b/>
          <w:color w:val="000000" w:themeColor="text1"/>
        </w:rPr>
        <w:t>4</w:t>
      </w:r>
      <w:r w:rsidR="00670CE5" w:rsidRPr="00B01AAA">
        <w:rPr>
          <w:b/>
          <w:color w:val="000000" w:themeColor="text1"/>
        </w:rPr>
        <w:t xml:space="preserve"> г.</w:t>
      </w:r>
      <w:r w:rsidR="00670CE5" w:rsidRPr="00670CE5">
        <w:rPr>
          <w:color w:val="000000" w:themeColor="text1"/>
        </w:rPr>
        <w:t xml:space="preserve"> на следния електронен адрес: </w:t>
      </w:r>
      <w:hyperlink r:id="rId4" w:history="1">
        <w:r w:rsidR="00161C32" w:rsidRPr="007907AD">
          <w:rPr>
            <w:rStyle w:val="Hyperlink"/>
            <w:b/>
            <w:bCs/>
            <w:lang w:val="en-US"/>
          </w:rPr>
          <w:t>priem-IR</w:t>
        </w:r>
        <w:r w:rsidR="00161C32" w:rsidRPr="007907AD">
          <w:rPr>
            <w:rStyle w:val="Hyperlink"/>
            <w:b/>
            <w:bCs/>
          </w:rPr>
          <w:t>@unwe.bg</w:t>
        </w:r>
      </w:hyperlink>
    </w:p>
    <w:p w:rsidR="00862011" w:rsidRPr="00670CE5" w:rsidRDefault="008620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2011" w:rsidRPr="00670CE5" w:rsidSect="0086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5"/>
    <w:rsid w:val="00106986"/>
    <w:rsid w:val="00161C32"/>
    <w:rsid w:val="00234F27"/>
    <w:rsid w:val="004A31DC"/>
    <w:rsid w:val="004C35C8"/>
    <w:rsid w:val="0065202B"/>
    <w:rsid w:val="00670CE5"/>
    <w:rsid w:val="006858C5"/>
    <w:rsid w:val="0083719E"/>
    <w:rsid w:val="00862011"/>
    <w:rsid w:val="00AB1697"/>
    <w:rsid w:val="00B01AAA"/>
    <w:rsid w:val="00B04F31"/>
    <w:rsid w:val="00BD4354"/>
    <w:rsid w:val="00CD21F3"/>
    <w:rsid w:val="00D96EAD"/>
    <w:rsid w:val="00DB33EB"/>
    <w:rsid w:val="00DE5FDC"/>
    <w:rsid w:val="00E34F45"/>
    <w:rsid w:val="00F91E4F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7D6"/>
  <w15:docId w15:val="{286CE0B8-E9AF-450E-B573-DD4F523B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70CE5"/>
    <w:rPr>
      <w:b/>
      <w:bCs/>
    </w:rPr>
  </w:style>
  <w:style w:type="character" w:styleId="Hyperlink">
    <w:name w:val="Hyperlink"/>
    <w:basedOn w:val="DefaultParagraphFont"/>
    <w:uiPriority w:val="99"/>
    <w:unhideWhenUsed/>
    <w:rsid w:val="00670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-IR@unw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Author</cp:lastModifiedBy>
  <cp:revision>22</cp:revision>
  <dcterms:created xsi:type="dcterms:W3CDTF">2021-12-02T08:32:00Z</dcterms:created>
  <dcterms:modified xsi:type="dcterms:W3CDTF">2023-11-16T10:46:00Z</dcterms:modified>
</cp:coreProperties>
</file>